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E0" w:rsidRPr="00EC0FE0" w:rsidRDefault="00EC0FE0" w:rsidP="00EC0FE0">
      <w:pPr>
        <w:spacing w:before="100" w:beforeAutospacing="1" w:after="100" w:afterAutospacing="1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C0F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Section 3 – Contracting with Residents</w:t>
      </w:r>
    </w:p>
    <w:p w:rsidR="00EC0FE0" w:rsidRPr="00EC0FE0" w:rsidRDefault="00EC0FE0" w:rsidP="00EC0FE0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C0FE0">
        <w:rPr>
          <w:rFonts w:ascii="Times New Roman" w:eastAsia="Times New Roman" w:hAnsi="Times New Roman" w:cs="Times New Roman"/>
          <w:b/>
          <w:bCs/>
          <w:sz w:val="36"/>
          <w:szCs w:val="36"/>
        </w:rPr>
        <w:t>For Residents</w:t>
      </w:r>
    </w:p>
    <w:p w:rsidR="00EC0FE0" w:rsidRPr="00EC0FE0" w:rsidRDefault="00EC0FE0" w:rsidP="00EC0FE0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0F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you have a job skill? You could find a job with a company doing work for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housing a</w:t>
      </w:r>
      <w:r w:rsidRPr="00EC0FE0">
        <w:rPr>
          <w:rFonts w:ascii="Times New Roman" w:eastAsia="Times New Roman" w:hAnsi="Times New Roman" w:cs="Times New Roman"/>
          <w:b/>
          <w:bCs/>
          <w:sz w:val="24"/>
          <w:szCs w:val="24"/>
        </w:rPr>
        <w:t>uthority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. When a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A vendor needs to hire additional staff or workers for a </w:t>
      </w:r>
      <w:r>
        <w:rPr>
          <w:rFonts w:ascii="Times New Roman" w:eastAsia="Times New Roman" w:hAnsi="Times New Roman" w:cs="Times New Roman"/>
          <w:sz w:val="24"/>
          <w:szCs w:val="24"/>
        </w:rPr>
        <w:t>housing authority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 project, that company is required, to the greatest extent possible, to hire low- and very low-income residents, particularly those who are recipients of government assistance for housing. This requirement, called Section 3, was enacted by HUD in 1968 to give residents opportunities for upward mobility. </w:t>
      </w:r>
    </w:p>
    <w:p w:rsidR="00EC0FE0" w:rsidRPr="00EC0FE0" w:rsidRDefault="00EC0FE0" w:rsidP="00EC0FE0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If you would like </w:t>
      </w:r>
      <w:r>
        <w:rPr>
          <w:rFonts w:ascii="Times New Roman" w:eastAsia="Times New Roman" w:hAnsi="Times New Roman" w:cs="Times New Roman"/>
          <w:sz w:val="24"/>
          <w:szCs w:val="24"/>
        </w:rPr>
        <w:t>housing authority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 vendors to know about your job skills and readiness to work, we can help. Please contact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sz w:val="24"/>
          <w:szCs w:val="24"/>
        </w:rPr>
        <w:t>(phone and e-mail) t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o learn more about the Section 3 program. </w:t>
      </w:r>
    </w:p>
    <w:p w:rsidR="00EC0FE0" w:rsidRPr="00EC0FE0" w:rsidRDefault="00EC0FE0" w:rsidP="00EC0FE0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There is no guarantee of employment, and </w:t>
      </w:r>
      <w:r>
        <w:rPr>
          <w:rFonts w:ascii="Times New Roman" w:eastAsia="Times New Roman" w:hAnsi="Times New Roman" w:cs="Times New Roman"/>
          <w:sz w:val="24"/>
          <w:szCs w:val="24"/>
        </w:rPr>
        <w:t>the housing authority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 cannot force a business to hire or contract any specific person or company not qualified to perform the needed job task. </w:t>
      </w:r>
    </w:p>
    <w:p w:rsidR="00EC0FE0" w:rsidRPr="00EC0FE0" w:rsidRDefault="00EC0FE0" w:rsidP="00EC0FE0">
      <w:pPr>
        <w:spacing w:before="100" w:beforeAutospacing="1" w:after="100" w:afterAutospacing="1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contractors"/>
      <w:bookmarkEnd w:id="0"/>
      <w:r w:rsidRPr="00EC0FE0">
        <w:rPr>
          <w:rFonts w:ascii="Times New Roman" w:eastAsia="Times New Roman" w:hAnsi="Times New Roman" w:cs="Times New Roman"/>
          <w:b/>
          <w:bCs/>
          <w:sz w:val="36"/>
          <w:szCs w:val="36"/>
        </w:rPr>
        <w:t>For Businesses</w:t>
      </w:r>
    </w:p>
    <w:p w:rsidR="00EC0FE0" w:rsidRPr="00EC0FE0" w:rsidRDefault="00EC0FE0" w:rsidP="00EC0FE0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0F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you've been awarded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housing authority</w:t>
      </w:r>
      <w:r w:rsidRPr="00EC0F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contract and need to hire people for the project, at least 30 percent of all new hires should be Section 3 qualified persons.</w:t>
      </w:r>
    </w:p>
    <w:p w:rsidR="00EC0FE0" w:rsidRPr="00EC0FE0" w:rsidRDefault="00EC0FE0" w:rsidP="00EC0FE0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0FE0">
        <w:rPr>
          <w:rFonts w:ascii="Times New Roman" w:eastAsia="Times New Roman" w:hAnsi="Times New Roman" w:cs="Times New Roman"/>
          <w:sz w:val="24"/>
          <w:szCs w:val="24"/>
        </w:rPr>
        <w:t>When employment or contracting opportunities are generated because a covered project or activity requires additional employees or additional contracts, Section 3 is intended to ensure that preference is given to low- and very low-income persons or business concerns residing in the community where the project is located.</w:t>
      </w:r>
    </w:p>
    <w:p w:rsidR="00EC0FE0" w:rsidRPr="00EC0FE0" w:rsidRDefault="00EC0FE0" w:rsidP="00EC0FE0">
      <w:pPr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Housing Authority staff work with local non-profits to find qualified Section 3 persons for </w:t>
      </w:r>
      <w:r>
        <w:rPr>
          <w:rFonts w:ascii="Times New Roman" w:eastAsia="Times New Roman" w:hAnsi="Times New Roman" w:cs="Times New Roman"/>
          <w:sz w:val="24"/>
          <w:szCs w:val="24"/>
        </w:rPr>
        <w:t>housing authority</w:t>
      </w:r>
      <w:r w:rsidRPr="00EC0FE0">
        <w:rPr>
          <w:rFonts w:ascii="Times New Roman" w:eastAsia="Times New Roman" w:hAnsi="Times New Roman" w:cs="Times New Roman"/>
          <w:sz w:val="24"/>
          <w:szCs w:val="24"/>
        </w:rPr>
        <w:t xml:space="preserve"> projects. Depending on the location of the project, please contact the following staff to assist you in your hiring needs. </w:t>
      </w:r>
    </w:p>
    <w:p w:rsidR="002504C0" w:rsidRDefault="00C73CE7"/>
    <w:sectPr w:rsidR="002504C0" w:rsidSect="0060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C0FE0"/>
    <w:rsid w:val="00160266"/>
    <w:rsid w:val="00183D53"/>
    <w:rsid w:val="00204525"/>
    <w:rsid w:val="002149E5"/>
    <w:rsid w:val="00281315"/>
    <w:rsid w:val="004C4881"/>
    <w:rsid w:val="004C7919"/>
    <w:rsid w:val="00501A0A"/>
    <w:rsid w:val="00607FCC"/>
    <w:rsid w:val="00684016"/>
    <w:rsid w:val="00740542"/>
    <w:rsid w:val="008A21A3"/>
    <w:rsid w:val="008B2136"/>
    <w:rsid w:val="009163A0"/>
    <w:rsid w:val="009E61C4"/>
    <w:rsid w:val="00A314D5"/>
    <w:rsid w:val="00A87BE5"/>
    <w:rsid w:val="00B3207E"/>
    <w:rsid w:val="00BA27FA"/>
    <w:rsid w:val="00C73CE7"/>
    <w:rsid w:val="00CA0F3B"/>
    <w:rsid w:val="00D710B7"/>
    <w:rsid w:val="00EC0FE0"/>
    <w:rsid w:val="00FD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FCC"/>
  </w:style>
  <w:style w:type="paragraph" w:styleId="Heading1">
    <w:name w:val="heading 1"/>
    <w:basedOn w:val="Normal"/>
    <w:link w:val="Heading1Char"/>
    <w:uiPriority w:val="9"/>
    <w:qFormat/>
    <w:rsid w:val="00EC0FE0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C0FE0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F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C0F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C0FE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0F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C0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EDB258E28948BAD764AF50E2320F" ma:contentTypeVersion="6" ma:contentTypeDescription="Create a new document." ma:contentTypeScope="" ma:versionID="767f7561133a32522cdf459efec59671">
  <xsd:schema xmlns:xsd="http://www.w3.org/2001/XMLSchema" xmlns:xs="http://www.w3.org/2001/XMLSchema" xmlns:p="http://schemas.microsoft.com/office/2006/metadata/properties" xmlns:ns2="7cd0dbc2-973e-495b-a359-91823d63a60f" xmlns:ns3="94d6e143-f855-4c80-9836-33539cfe8bf6" targetNamespace="http://schemas.microsoft.com/office/2006/metadata/properties" ma:root="true" ma:fieldsID="3815c9b9c326cbc189868a4e0b5de46e" ns2:_="" ns3:_="">
    <xsd:import namespace="7cd0dbc2-973e-495b-a359-91823d63a60f"/>
    <xsd:import namespace="94d6e143-f855-4c80-9836-33539cfe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dbc2-973e-495b-a359-91823d63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e143-f855-4c80-9836-33539cfe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62CBE-0308-4EFF-AD60-BA3FEAC1D175}"/>
</file>

<file path=customXml/itemProps2.xml><?xml version="1.0" encoding="utf-8"?>
<ds:datastoreItem xmlns:ds="http://schemas.openxmlformats.org/officeDocument/2006/customXml" ds:itemID="{2EA8B432-D245-4D5F-872F-344BB4904F73}"/>
</file>

<file path=customXml/itemProps3.xml><?xml version="1.0" encoding="utf-8"?>
<ds:datastoreItem xmlns:ds="http://schemas.openxmlformats.org/officeDocument/2006/customXml" ds:itemID="{2726C656-0386-439F-8FFE-65EECBBD0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Gillette</dc:creator>
  <cp:lastModifiedBy>Cara Gillette</cp:lastModifiedBy>
  <cp:revision>2</cp:revision>
  <dcterms:created xsi:type="dcterms:W3CDTF">2012-07-11T21:02:00Z</dcterms:created>
  <dcterms:modified xsi:type="dcterms:W3CDTF">2012-07-11T21:02:00Z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0x010100D951EDB258E28948BAD764AF50E2320F</vt:lpwstr>
  </property>
</Properties>
</file>